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4A" w:rsidRPr="00664B66" w:rsidRDefault="00457848" w:rsidP="00664B66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NOMES A</w:t>
      </w:r>
      <w:r w:rsidR="00BE033F" w:rsidRPr="00664B66">
        <w:rPr>
          <w:rFonts w:cstheme="minorHAnsi"/>
          <w:b/>
        </w:rPr>
        <w:t>TUALIZA</w:t>
      </w:r>
      <w:r>
        <w:rPr>
          <w:rFonts w:cstheme="minorHAnsi"/>
          <w:b/>
        </w:rPr>
        <w:t>DOS</w:t>
      </w:r>
      <w:r w:rsidR="00BE033F" w:rsidRPr="00664B66">
        <w:rPr>
          <w:rFonts w:cstheme="minorHAnsi"/>
          <w:b/>
        </w:rPr>
        <w:t xml:space="preserve"> DOS PROGRAMAS DE EXTENSÃO</w:t>
      </w:r>
      <w:r w:rsidR="00C569E7">
        <w:rPr>
          <w:rFonts w:cstheme="minorHAnsi"/>
          <w:b/>
        </w:rPr>
        <w:t xml:space="preserve"> - CEO</w:t>
      </w:r>
      <w:r w:rsidR="00BE033F" w:rsidRPr="00664B66">
        <w:rPr>
          <w:rFonts w:cstheme="minorHAnsi"/>
          <w:b/>
        </w:rPr>
        <w:t xml:space="preserve"> – 2020</w:t>
      </w:r>
    </w:p>
    <w:p w:rsidR="00282F26" w:rsidRPr="00664B66" w:rsidRDefault="00282F26" w:rsidP="00664B66">
      <w:pPr>
        <w:spacing w:after="0" w:line="360" w:lineRule="auto"/>
        <w:jc w:val="center"/>
        <w:rPr>
          <w:rFonts w:cstheme="minorHAnsi"/>
          <w:b/>
        </w:rPr>
      </w:pPr>
    </w:p>
    <w:p w:rsidR="00282F26" w:rsidRPr="00664B66" w:rsidRDefault="00282F26" w:rsidP="00664B66">
      <w:pPr>
        <w:spacing w:after="0" w:line="360" w:lineRule="auto"/>
        <w:rPr>
          <w:rFonts w:eastAsia="Times New Roman" w:cstheme="minorHAnsi"/>
          <w:b/>
          <w:color w:val="000000"/>
          <w:lang w:eastAsia="pt-BR"/>
        </w:rPr>
      </w:pPr>
      <w:r w:rsidRPr="00282F26">
        <w:rPr>
          <w:rFonts w:eastAsia="Times New Roman" w:cstheme="minorHAnsi"/>
          <w:b/>
          <w:color w:val="000000"/>
          <w:lang w:eastAsia="pt-BR"/>
        </w:rPr>
        <w:t>PROGRAMAS PERMANENTES E FAIXA GERAL</w:t>
      </w:r>
      <w:r w:rsidRPr="00664B66">
        <w:rPr>
          <w:rFonts w:eastAsia="Times New Roman" w:cstheme="minorHAnsi"/>
          <w:b/>
          <w:color w:val="000000"/>
          <w:lang w:eastAsia="pt-BR"/>
        </w:rPr>
        <w:t>:</w:t>
      </w:r>
      <w:bookmarkStart w:id="0" w:name="_GoBack"/>
      <w:bookmarkEnd w:id="0"/>
    </w:p>
    <w:p w:rsidR="00BE033F" w:rsidRPr="00664B66" w:rsidRDefault="00BE033F" w:rsidP="00664B66">
      <w:pPr>
        <w:spacing w:after="0" w:line="360" w:lineRule="auto"/>
        <w:rPr>
          <w:rFonts w:cstheme="minorHAnsi"/>
        </w:rPr>
      </w:pPr>
    </w:p>
    <w:p w:rsidR="00BE033F" w:rsidRPr="00664B66" w:rsidRDefault="00BE033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Ciência Viva UDESC Oeste – 2020</w:t>
      </w:r>
    </w:p>
    <w:p w:rsidR="00BE033F" w:rsidRDefault="00BE033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Daniel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Iunes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Raimann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Apoio técnico </w:t>
      </w:r>
      <w:proofErr w:type="gramStart"/>
      <w:r w:rsidRPr="00664B66">
        <w:rPr>
          <w:rFonts w:eastAsia="Times New Roman" w:cstheme="minorHAnsi"/>
          <w:color w:val="000000"/>
          <w:lang w:eastAsia="pt-BR"/>
        </w:rPr>
        <w:t>a  pequenos</w:t>
      </w:r>
      <w:proofErr w:type="gramEnd"/>
      <w:r w:rsidRPr="00664B66">
        <w:rPr>
          <w:rFonts w:eastAsia="Times New Roman" w:cstheme="minorHAnsi"/>
          <w:color w:val="000000"/>
          <w:lang w:eastAsia="pt-BR"/>
        </w:rPr>
        <w:t xml:space="preserve"> avicultores do oeste catarinense</w:t>
      </w:r>
    </w:p>
    <w:p w:rsidR="00BE033F" w:rsidRDefault="00BE033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Marcel Manente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Boiago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Assistência técnica e laboratorial sobre produção e qualidade leite bovino, criação de ovinos e diagnóstico parasitológico no oeste de Santa Catarina</w:t>
      </w:r>
    </w:p>
    <w:p w:rsidR="00BE033F" w:rsidRDefault="00BE033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Aleksandro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Schafer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da Silva</w:t>
      </w:r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Conexão UDESC e a Produção Animal</w:t>
      </w:r>
    </w:p>
    <w:p w:rsidR="00BE033F" w:rsidRDefault="00BE033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Diego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Cucco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Água e Gestão de Riscos</w:t>
      </w:r>
    </w:p>
    <w:p w:rsidR="00BE033F" w:rsidRDefault="00BE033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Marlene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Bampi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Programa de Extensão Educação Continuada em Saúde (PEECS)</w:t>
      </w: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Coordenador: Rosana Ascari Amora</w:t>
      </w: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Mapeamento, caracterização e monitoramento da qualidade de água de propriedades piscícolas em municípios do Oeste Catarinense</w:t>
      </w:r>
    </w:p>
    <w:p w:rsidR="00BE033F" w:rsidRDefault="00BE033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Diogo Luiz de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alcantara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Lopes</w:t>
      </w:r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Monitoramento e captura de enxames do gênero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Apis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, incentivo a criação racional e conservação de abelhas dos gêneros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Apis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e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Meliponíneos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>.</w:t>
      </w:r>
    </w:p>
    <w:p w:rsidR="00BE033F" w:rsidRDefault="00BE033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Denise Nunes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Araujo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Processo de enfermagem na rede de atenção à saúde</w:t>
      </w:r>
    </w:p>
    <w:p w:rsidR="00BE033F" w:rsidRDefault="00BE033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Coordenador: Carla Argenta</w:t>
      </w:r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4C7FC0" w:rsidRPr="00664B66" w:rsidRDefault="00785F18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lastRenderedPageBreak/>
        <w:t>F</w:t>
      </w:r>
      <w:r w:rsidR="004C7FC0" w:rsidRPr="00664B66">
        <w:rPr>
          <w:rFonts w:eastAsia="Times New Roman" w:cstheme="minorHAnsi"/>
          <w:color w:val="000000"/>
          <w:lang w:eastAsia="pt-BR"/>
        </w:rPr>
        <w:t>ortalecendo o uso de tecnologias educativas e assistenciais nas práticas profissionais na atenção primária à saúde</w:t>
      </w:r>
    </w:p>
    <w:p w:rsidR="004C7FC0" w:rsidRDefault="004C7FC0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Elisangela Argenta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Zanatta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4C7FC0" w:rsidRPr="00664B66" w:rsidRDefault="004C7FC0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Promovendo a saúde mental na atenção primária em saúde</w:t>
      </w:r>
    </w:p>
    <w:p w:rsidR="004C7FC0" w:rsidRDefault="004C7FC0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Marta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Kolhs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4C7FC0" w:rsidRPr="00664B66" w:rsidRDefault="004C7FC0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Melhoria da Qualidade da Água em Santa Catarina</w:t>
      </w:r>
    </w:p>
    <w:p w:rsidR="004C7FC0" w:rsidRDefault="004C7FC0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Liziane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Schittler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E23560" w:rsidRPr="00664B66" w:rsidRDefault="00B95E27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Alimentos na comunidade </w:t>
      </w:r>
      <w:r w:rsidR="00E23560" w:rsidRPr="00664B66">
        <w:rPr>
          <w:rFonts w:eastAsia="Times New Roman" w:cstheme="minorHAnsi"/>
          <w:color w:val="000000"/>
          <w:lang w:eastAsia="pt-BR"/>
        </w:rPr>
        <w:t>– Transformando a Tecnologia de Alimentos em práticas sociais</w:t>
      </w:r>
    </w:p>
    <w:p w:rsidR="00B95E27" w:rsidRDefault="00B95E2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Georgia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Ane Raquel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Sehn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95E27" w:rsidRPr="00664B66" w:rsidRDefault="00B95E27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Atenção à saúde materno-infantil de populações imigrantes</w:t>
      </w:r>
    </w:p>
    <w:p w:rsidR="00B95E27" w:rsidRDefault="00B95E2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Silvana dos Santos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Zanotelli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D93081" w:rsidRPr="00664B66" w:rsidRDefault="00D93081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Saúde e Equilíbrio</w:t>
      </w:r>
    </w:p>
    <w:p w:rsidR="00D93081" w:rsidRDefault="00D93081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Kiciosan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da Silva Bernardi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Galli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7C44FC" w:rsidRPr="00664B66" w:rsidRDefault="007C44FC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Enfrentamento da Doença Renal Crônica – ENDORC</w:t>
      </w:r>
    </w:p>
    <w:p w:rsidR="007C44FC" w:rsidRDefault="007C44FC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Olvani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martins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da Silva</w:t>
      </w:r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7C44FC" w:rsidRPr="00664B66" w:rsidRDefault="007C44FC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Programa Desenvolvimento Rural - UDESC Promovendo Sustentabilidade </w:t>
      </w:r>
    </w:p>
    <w:p w:rsidR="007C44FC" w:rsidRDefault="007C44FC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Luiz Alberto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Nottar</w:t>
      </w:r>
      <w:proofErr w:type="spellEnd"/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720919" w:rsidRPr="00664B66" w:rsidRDefault="00720919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Educação em Saúde em diversos contextos de ensino aprendizagem, seja nas Situação de Desastres, Primeiros Socorros, na Educação Sexual, Drogas Ilícitas e na Cultura de Segurança do Paciente</w:t>
      </w:r>
    </w:p>
    <w:p w:rsidR="00720919" w:rsidRDefault="00720919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Coordenador: Sandra Mara Marin</w:t>
      </w:r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051BEF" w:rsidRPr="00664B66" w:rsidRDefault="00051BEF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Interação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Udesc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- Comunidade: Construção do conhecimento no meio rural e urbano</w:t>
      </w:r>
    </w:p>
    <w:p w:rsidR="00051BEF" w:rsidRDefault="00051BE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Edir Oliveira da Fonseca </w:t>
      </w:r>
    </w:p>
    <w:p w:rsidR="00DA6FE7" w:rsidRPr="00664B66" w:rsidRDefault="00DA6FE7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A62E1D" w:rsidRPr="00664B66" w:rsidRDefault="00A62E1D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lastRenderedPageBreak/>
        <w:t xml:space="preserve">Cuidar, brincar e aprender: estratégias para promover a saúde da criança e do adolescente  </w:t>
      </w:r>
    </w:p>
    <w:p w:rsidR="00A62E1D" w:rsidRPr="00664B66" w:rsidRDefault="00A62E1D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Coordenador: Lucineia Ferraz</w:t>
      </w:r>
    </w:p>
    <w:p w:rsidR="00B07AFB" w:rsidRPr="00664B66" w:rsidRDefault="00B07AFB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07AFB" w:rsidRPr="00664B66" w:rsidRDefault="00B07AFB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UDESC na Comunidade </w:t>
      </w:r>
    </w:p>
    <w:p w:rsidR="00B07AFB" w:rsidRPr="00664B66" w:rsidRDefault="00B07AFB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Coordenador: Renata Mendonça Rodrigues</w:t>
      </w:r>
    </w:p>
    <w:p w:rsidR="00B07AFB" w:rsidRPr="00664B66" w:rsidRDefault="00B07AFB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320622" w:rsidRPr="00664B66" w:rsidRDefault="00320622" w:rsidP="00664B66">
      <w:pPr>
        <w:pStyle w:val="PargrafodaLista"/>
        <w:numPr>
          <w:ilvl w:val="0"/>
          <w:numId w:val="1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Promoção e prevenção de infecções e intoxicações </w:t>
      </w:r>
    </w:p>
    <w:p w:rsidR="00320622" w:rsidRPr="00664B66" w:rsidRDefault="00320622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Arnildo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Korb</w:t>
      </w:r>
      <w:proofErr w:type="spellEnd"/>
    </w:p>
    <w:p w:rsidR="00320622" w:rsidRPr="00664B66" w:rsidRDefault="00320622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320622" w:rsidRPr="00664B66" w:rsidRDefault="00320622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282F26" w:rsidRPr="00664B66" w:rsidRDefault="00282F26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282F26">
        <w:rPr>
          <w:rFonts w:eastAsia="Times New Roman" w:cstheme="minorHAnsi"/>
          <w:b/>
          <w:color w:val="000000"/>
          <w:lang w:eastAsia="pt-BR"/>
        </w:rPr>
        <w:t>PROJETOS E AÇÕES ISOLADAS</w:t>
      </w:r>
      <w:r w:rsidRPr="00664B66">
        <w:rPr>
          <w:rFonts w:eastAsia="Times New Roman" w:cstheme="minorHAnsi"/>
          <w:color w:val="000000"/>
          <w:lang w:eastAsia="pt-BR"/>
        </w:rPr>
        <w:t>:</w:t>
      </w:r>
    </w:p>
    <w:p w:rsidR="00282F26" w:rsidRPr="00664B66" w:rsidRDefault="00282F26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282F26" w:rsidRPr="00664B66" w:rsidRDefault="00282F26" w:rsidP="00664B66">
      <w:pPr>
        <w:pStyle w:val="PargrafodaLista"/>
        <w:numPr>
          <w:ilvl w:val="0"/>
          <w:numId w:val="2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GABA em Ação: atividades de divulgação e estudos sobre ambiência e bem-estar animal junto à cadeia produtiva, acadêmicos e público em geral.</w:t>
      </w:r>
    </w:p>
    <w:p w:rsidR="00282F26" w:rsidRPr="00664B66" w:rsidRDefault="00282F26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Maria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Luisa</w:t>
      </w:r>
      <w:proofErr w:type="spellEnd"/>
      <w:r w:rsidRPr="00664B66">
        <w:rPr>
          <w:rFonts w:eastAsia="Times New Roman" w:cstheme="minorHAnsi"/>
          <w:color w:val="000000"/>
          <w:lang w:eastAsia="pt-BR"/>
        </w:rPr>
        <w:t xml:space="preserve"> Nunes</w:t>
      </w:r>
    </w:p>
    <w:p w:rsidR="00282F26" w:rsidRPr="00664B66" w:rsidRDefault="00282F26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282F26" w:rsidRPr="00664B66" w:rsidRDefault="00282F26" w:rsidP="00664B66">
      <w:pPr>
        <w:pStyle w:val="PargrafodaLista"/>
        <w:numPr>
          <w:ilvl w:val="0"/>
          <w:numId w:val="2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>Semana Brasileira de Enfermagem e Semana de Enfermagem UDESC</w:t>
      </w:r>
    </w:p>
    <w:p w:rsidR="004C7FC0" w:rsidRPr="00664B66" w:rsidRDefault="00282F26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664B66">
        <w:rPr>
          <w:rFonts w:eastAsia="Times New Roman" w:cstheme="minorHAnsi"/>
          <w:color w:val="000000"/>
          <w:lang w:eastAsia="pt-BR"/>
        </w:rPr>
        <w:t xml:space="preserve">Coordenador: William Campo </w:t>
      </w:r>
      <w:proofErr w:type="spellStart"/>
      <w:r w:rsidRPr="00664B66">
        <w:rPr>
          <w:rFonts w:eastAsia="Times New Roman" w:cstheme="minorHAnsi"/>
          <w:color w:val="000000"/>
          <w:lang w:eastAsia="pt-BR"/>
        </w:rPr>
        <w:t>Meschial</w:t>
      </w:r>
      <w:proofErr w:type="spellEnd"/>
    </w:p>
    <w:p w:rsidR="004C7FC0" w:rsidRPr="00664B66" w:rsidRDefault="004C7FC0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4C7FC0" w:rsidRPr="00664B66" w:rsidRDefault="004C7FC0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pStyle w:val="PargrafodaLista"/>
        <w:spacing w:after="0" w:line="360" w:lineRule="auto"/>
        <w:rPr>
          <w:rFonts w:eastAsia="Times New Roman" w:cstheme="minorHAnsi"/>
          <w:color w:val="000000"/>
          <w:lang w:eastAsia="pt-BR"/>
        </w:rPr>
      </w:pPr>
    </w:p>
    <w:p w:rsidR="00BE033F" w:rsidRPr="00664B66" w:rsidRDefault="00BE033F" w:rsidP="00664B66">
      <w:pPr>
        <w:spacing w:after="0" w:line="360" w:lineRule="auto"/>
        <w:rPr>
          <w:rFonts w:cstheme="minorHAnsi"/>
        </w:rPr>
      </w:pPr>
    </w:p>
    <w:sectPr w:rsidR="00BE033F" w:rsidRPr="00664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535A"/>
    <w:multiLevelType w:val="hybridMultilevel"/>
    <w:tmpl w:val="046E4B00"/>
    <w:lvl w:ilvl="0" w:tplc="66B00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50125"/>
    <w:multiLevelType w:val="hybridMultilevel"/>
    <w:tmpl w:val="28FA4442"/>
    <w:lvl w:ilvl="0" w:tplc="0DEA1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3F"/>
    <w:rsid w:val="00051BEF"/>
    <w:rsid w:val="000F30C5"/>
    <w:rsid w:val="001B55C0"/>
    <w:rsid w:val="001F20F9"/>
    <w:rsid w:val="00282F26"/>
    <w:rsid w:val="00320622"/>
    <w:rsid w:val="0039158A"/>
    <w:rsid w:val="00457848"/>
    <w:rsid w:val="004C7FC0"/>
    <w:rsid w:val="00664B66"/>
    <w:rsid w:val="00720919"/>
    <w:rsid w:val="00785F18"/>
    <w:rsid w:val="007C44FC"/>
    <w:rsid w:val="0093404A"/>
    <w:rsid w:val="00A62E1D"/>
    <w:rsid w:val="00B07AFB"/>
    <w:rsid w:val="00B95E27"/>
    <w:rsid w:val="00BE033F"/>
    <w:rsid w:val="00C569E7"/>
    <w:rsid w:val="00D93081"/>
    <w:rsid w:val="00DA6FE7"/>
    <w:rsid w:val="00E2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F98C"/>
  <w15:chartTrackingRefBased/>
  <w15:docId w15:val="{2D4BAFA3-B443-49F2-9E46-C3A2B5C7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Colaborador</cp:lastModifiedBy>
  <cp:revision>23</cp:revision>
  <dcterms:created xsi:type="dcterms:W3CDTF">2020-11-13T20:06:00Z</dcterms:created>
  <dcterms:modified xsi:type="dcterms:W3CDTF">2020-11-16T17:04:00Z</dcterms:modified>
</cp:coreProperties>
</file>